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A7" w:rsidRDefault="00C079A7" w:rsidP="007E6FD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F1210C" wp14:editId="248D8322">
            <wp:extent cx="5737860" cy="601980"/>
            <wp:effectExtent l="0" t="0" r="0" b="7620"/>
            <wp:docPr id="2" name="Obraz 2" descr="cid:image001.jpg@01D949EA.DDD6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49EA.DDD663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A7" w:rsidRDefault="00C079A7" w:rsidP="00C07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„Realizacja Programu Rozwojowego Szkołach Podstawowych w Gminie Modliborzyce”, </w:t>
      </w:r>
      <w:r>
        <w:rPr>
          <w:b/>
          <w:sz w:val="24"/>
          <w:szCs w:val="24"/>
        </w:rPr>
        <w:br/>
        <w:t>nr projektu FELU.10.03-IZ.00-0232/23</w:t>
      </w:r>
    </w:p>
    <w:p w:rsidR="00C079A7" w:rsidRDefault="00C079A7" w:rsidP="00266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realizowany w ramach Działania 10.3 Kształcenie ogólne Priorytetu X Lepsza edukacja Programu Fundusze Europejskie dla Lubelskiego 2021 – 2027 w okresie od: 01.12.2023 do</w:t>
      </w:r>
      <w:bookmarkStart w:id="0" w:name="_GoBack"/>
      <w:bookmarkEnd w:id="0"/>
      <w:r>
        <w:rPr>
          <w:b/>
          <w:sz w:val="24"/>
          <w:szCs w:val="24"/>
        </w:rPr>
        <w:t xml:space="preserve"> 30.06.2026.</w:t>
      </w:r>
    </w:p>
    <w:p w:rsidR="00C079A7" w:rsidRPr="0026654B" w:rsidRDefault="007E6FDE" w:rsidP="00C079A7">
      <w:pPr>
        <w:jc w:val="center"/>
        <w:rPr>
          <w:b/>
          <w:sz w:val="52"/>
          <w:szCs w:val="52"/>
        </w:rPr>
      </w:pPr>
      <w:r w:rsidRPr="0026654B">
        <w:rPr>
          <w:b/>
          <w:sz w:val="52"/>
          <w:szCs w:val="52"/>
        </w:rPr>
        <w:t>Rekrutacja I</w:t>
      </w:r>
      <w:r w:rsidR="006F5231" w:rsidRPr="0026654B">
        <w:rPr>
          <w:b/>
          <w:sz w:val="52"/>
          <w:szCs w:val="52"/>
        </w:rPr>
        <w:t xml:space="preserve"> </w:t>
      </w:r>
    </w:p>
    <w:p w:rsidR="007E6FDE" w:rsidRDefault="007E6FDE" w:rsidP="0026654B">
      <w:pPr>
        <w:jc w:val="center"/>
        <w:rPr>
          <w:b/>
          <w:sz w:val="24"/>
          <w:szCs w:val="24"/>
        </w:rPr>
      </w:pPr>
      <w:r w:rsidRPr="00651E5F">
        <w:rPr>
          <w:b/>
          <w:sz w:val="24"/>
          <w:szCs w:val="24"/>
        </w:rPr>
        <w:t>Rok szkolny 2023/2024</w:t>
      </w:r>
      <w:r w:rsidR="0026654B">
        <w:rPr>
          <w:b/>
          <w:sz w:val="24"/>
          <w:szCs w:val="24"/>
        </w:rPr>
        <w:t xml:space="preserve"> </w:t>
      </w:r>
      <w:r w:rsidR="00985EC1">
        <w:rPr>
          <w:b/>
          <w:sz w:val="24"/>
          <w:szCs w:val="24"/>
        </w:rPr>
        <w:t>–</w:t>
      </w:r>
      <w:r w:rsidR="0026654B">
        <w:rPr>
          <w:b/>
          <w:sz w:val="24"/>
          <w:szCs w:val="24"/>
        </w:rPr>
        <w:t xml:space="preserve"> </w:t>
      </w:r>
      <w:r w:rsidR="00985EC1">
        <w:rPr>
          <w:b/>
          <w:sz w:val="24"/>
          <w:szCs w:val="24"/>
        </w:rPr>
        <w:t xml:space="preserve">bezpłatne </w:t>
      </w:r>
      <w:r w:rsidR="00651E5F">
        <w:rPr>
          <w:b/>
          <w:sz w:val="24"/>
          <w:szCs w:val="24"/>
        </w:rPr>
        <w:t>zajęcia prowadzone od marca do czerwca 2024</w:t>
      </w:r>
    </w:p>
    <w:p w:rsidR="00F90517" w:rsidRPr="0026654B" w:rsidRDefault="00F90517" w:rsidP="0026654B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6654B">
        <w:rPr>
          <w:b/>
          <w:color w:val="FF0000"/>
          <w:sz w:val="36"/>
          <w:szCs w:val="36"/>
          <w:u w:val="single"/>
        </w:rPr>
        <w:t>Termin składania dokumentów</w:t>
      </w:r>
      <w:r w:rsidR="0026654B" w:rsidRPr="0026654B">
        <w:rPr>
          <w:b/>
          <w:color w:val="FF0000"/>
          <w:sz w:val="36"/>
          <w:szCs w:val="36"/>
          <w:u w:val="single"/>
        </w:rPr>
        <w:t xml:space="preserve"> do dnia 23.02.2024 r.</w:t>
      </w:r>
    </w:p>
    <w:p w:rsidR="00C079A7" w:rsidRPr="0026654B" w:rsidRDefault="00F90517" w:rsidP="0026654B">
      <w:pPr>
        <w:spacing w:after="0"/>
        <w:jc w:val="center"/>
        <w:rPr>
          <w:color w:val="FF0000"/>
          <w:sz w:val="24"/>
          <w:szCs w:val="24"/>
          <w:u w:val="single"/>
        </w:rPr>
      </w:pPr>
      <w:r w:rsidRPr="0026654B">
        <w:rPr>
          <w:b/>
          <w:color w:val="FF0000"/>
          <w:sz w:val="36"/>
          <w:szCs w:val="36"/>
          <w:u w:val="single"/>
        </w:rPr>
        <w:t xml:space="preserve"> </w:t>
      </w:r>
      <w:r w:rsidRPr="0026654B">
        <w:rPr>
          <w:sz w:val="24"/>
          <w:szCs w:val="24"/>
          <w:u w:val="single"/>
        </w:rPr>
        <w:t>załącznik 2</w:t>
      </w:r>
      <w:r w:rsidR="0026654B">
        <w:rPr>
          <w:sz w:val="24"/>
          <w:szCs w:val="24"/>
          <w:u w:val="single"/>
        </w:rPr>
        <w:t xml:space="preserve">; </w:t>
      </w:r>
      <w:r w:rsidRPr="0026654B">
        <w:rPr>
          <w:sz w:val="24"/>
          <w:szCs w:val="24"/>
          <w:u w:val="single"/>
        </w:rPr>
        <w:t xml:space="preserve">załącznik 5 </w:t>
      </w:r>
    </w:p>
    <w:p w:rsidR="00BB77BE" w:rsidRDefault="0026654B" w:rsidP="00BB77BE">
      <w:pPr>
        <w:spacing w:after="0"/>
        <w:jc w:val="center"/>
        <w:rPr>
          <w:sz w:val="24"/>
          <w:szCs w:val="24"/>
        </w:rPr>
      </w:pPr>
      <w:r w:rsidRPr="0026654B">
        <w:rPr>
          <w:sz w:val="24"/>
          <w:szCs w:val="24"/>
        </w:rPr>
        <w:t>(dokumenty można składać w sekretariacie lub u wychowawcy klasy)</w:t>
      </w:r>
    </w:p>
    <w:p w:rsidR="0026654B" w:rsidRDefault="0026654B" w:rsidP="0026654B">
      <w:pPr>
        <w:jc w:val="center"/>
        <w:rPr>
          <w:b/>
          <w:sz w:val="24"/>
          <w:szCs w:val="24"/>
        </w:rPr>
      </w:pPr>
    </w:p>
    <w:p w:rsidR="0026654B" w:rsidRPr="0026654B" w:rsidRDefault="0026654B" w:rsidP="00266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prowadzone w Zespole Szkół w Modliborzycach </w:t>
      </w:r>
    </w:p>
    <w:p w:rsidR="009807BF" w:rsidRDefault="007E6FDE" w:rsidP="00651E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79A7">
        <w:rPr>
          <w:sz w:val="24"/>
          <w:szCs w:val="24"/>
        </w:rPr>
        <w:t xml:space="preserve">Zajęcia z Doradztwa zawodowego </w:t>
      </w:r>
    </w:p>
    <w:p w:rsidR="009807BF" w:rsidRDefault="007E6FDE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klasy 8 – </w:t>
      </w:r>
      <w:r w:rsidR="00651E5F" w:rsidRPr="00C079A7">
        <w:rPr>
          <w:sz w:val="24"/>
          <w:szCs w:val="24"/>
        </w:rPr>
        <w:t xml:space="preserve">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- mgr Agnieszka Kołodziejska</w:t>
      </w:r>
      <w:r w:rsidR="00C079A7" w:rsidRPr="00C079A7">
        <w:rPr>
          <w:sz w:val="24"/>
          <w:szCs w:val="24"/>
        </w:rPr>
        <w:t xml:space="preserve"> – 1 grupa</w:t>
      </w:r>
    </w:p>
    <w:p w:rsidR="00C079A7" w:rsidRDefault="00C079A7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 </w:t>
      </w:r>
    </w:p>
    <w:p w:rsidR="009807BF" w:rsidRDefault="00C079A7" w:rsidP="00C079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07BF">
        <w:rPr>
          <w:sz w:val="24"/>
          <w:szCs w:val="24"/>
          <w:u w:val="single"/>
        </w:rPr>
        <w:t>Zajęcia logopedyczne</w:t>
      </w:r>
      <w:r w:rsidRPr="00C079A7">
        <w:rPr>
          <w:sz w:val="24"/>
          <w:szCs w:val="24"/>
        </w:rPr>
        <w:t xml:space="preserve"> </w:t>
      </w:r>
    </w:p>
    <w:p w:rsidR="00C079A7" w:rsidRDefault="00C079A7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klasy 1 – 3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 xml:space="preserve">Prowadzący – mgr Anna Łukasik – 2 gr max po 4 osoby </w:t>
      </w:r>
    </w:p>
    <w:p w:rsidR="009807BF" w:rsidRPr="00C079A7" w:rsidRDefault="009807BF" w:rsidP="009807BF">
      <w:pPr>
        <w:pStyle w:val="Akapitzlist"/>
        <w:rPr>
          <w:sz w:val="24"/>
          <w:szCs w:val="24"/>
        </w:rPr>
      </w:pPr>
    </w:p>
    <w:p w:rsidR="009807BF" w:rsidRDefault="00C079A7" w:rsidP="00C079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07BF">
        <w:rPr>
          <w:sz w:val="24"/>
          <w:szCs w:val="24"/>
          <w:u w:val="single"/>
        </w:rPr>
        <w:t xml:space="preserve">Zajęcia </w:t>
      </w:r>
      <w:proofErr w:type="spellStart"/>
      <w:r w:rsidRPr="009807BF">
        <w:rPr>
          <w:sz w:val="24"/>
          <w:szCs w:val="24"/>
          <w:u w:val="single"/>
        </w:rPr>
        <w:t>korekcyjno</w:t>
      </w:r>
      <w:proofErr w:type="spellEnd"/>
      <w:r w:rsidRPr="009807BF">
        <w:rPr>
          <w:sz w:val="24"/>
          <w:szCs w:val="24"/>
          <w:u w:val="single"/>
        </w:rPr>
        <w:t xml:space="preserve"> – kompensacyjne</w:t>
      </w:r>
    </w:p>
    <w:p w:rsidR="009807BF" w:rsidRDefault="00C079A7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 klasy 1 – 3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 xml:space="preserve">Prowadzący – mgr Elżbieta </w:t>
      </w:r>
      <w:proofErr w:type="spellStart"/>
      <w:r w:rsidRPr="00C079A7">
        <w:rPr>
          <w:sz w:val="24"/>
          <w:szCs w:val="24"/>
        </w:rPr>
        <w:t>Pyrak</w:t>
      </w:r>
      <w:proofErr w:type="spellEnd"/>
      <w:r w:rsidRPr="00C079A7">
        <w:rPr>
          <w:sz w:val="24"/>
          <w:szCs w:val="24"/>
        </w:rPr>
        <w:t xml:space="preserve"> – 3 gr max po 5 osób</w:t>
      </w:r>
    </w:p>
    <w:p w:rsidR="00C079A7" w:rsidRPr="00C079A7" w:rsidRDefault="00C079A7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 </w:t>
      </w:r>
    </w:p>
    <w:p w:rsidR="00C079A7" w:rsidRPr="009807BF" w:rsidRDefault="009807BF" w:rsidP="00C079A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807BF">
        <w:rPr>
          <w:sz w:val="24"/>
          <w:szCs w:val="24"/>
          <w:u w:val="single"/>
        </w:rPr>
        <w:t>Z</w:t>
      </w:r>
      <w:r w:rsidR="00C079A7" w:rsidRPr="009807BF">
        <w:rPr>
          <w:sz w:val="24"/>
          <w:szCs w:val="24"/>
          <w:u w:val="single"/>
        </w:rPr>
        <w:t xml:space="preserve">ajęcia </w:t>
      </w:r>
      <w:proofErr w:type="spellStart"/>
      <w:r w:rsidR="00C079A7" w:rsidRPr="009807BF">
        <w:rPr>
          <w:sz w:val="24"/>
          <w:szCs w:val="24"/>
          <w:u w:val="single"/>
        </w:rPr>
        <w:t>dydaktyczno</w:t>
      </w:r>
      <w:proofErr w:type="spellEnd"/>
      <w:r w:rsidR="00C079A7" w:rsidRPr="009807BF">
        <w:rPr>
          <w:sz w:val="24"/>
          <w:szCs w:val="24"/>
          <w:u w:val="single"/>
        </w:rPr>
        <w:t xml:space="preserve"> – wyrównawcze język angielski 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>1 grupa klasy 2a, 2b, 3</w:t>
      </w:r>
      <w:r w:rsidR="009807BF">
        <w:rPr>
          <w:sz w:val="24"/>
          <w:szCs w:val="24"/>
        </w:rPr>
        <w:t xml:space="preserve"> </w:t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 xml:space="preserve">Prowadzący – mgr Ireneusz Florczak  (max 8 osób) 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2 grupa  klasy 4a, 4b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Ireneusz Florczak  (max 8 osób)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3 grupa klasy 5a, 5b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Jolanta Blacha   (max 8 osób)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4 grupa klasy 6a, 6b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Jolanta Blacha   (max 8 osób)</w:t>
      </w:r>
    </w:p>
    <w:p w:rsid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5 grupa klasy 7a, 7b, 8 </w:t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Ireneusz Florczak  (max 8 osób)</w:t>
      </w:r>
    </w:p>
    <w:p w:rsidR="009807BF" w:rsidRPr="00C079A7" w:rsidRDefault="009807BF" w:rsidP="00C079A7">
      <w:pPr>
        <w:pStyle w:val="Akapitzlist"/>
        <w:rPr>
          <w:sz w:val="24"/>
          <w:szCs w:val="24"/>
        </w:rPr>
      </w:pPr>
    </w:p>
    <w:p w:rsidR="00C079A7" w:rsidRPr="009807BF" w:rsidRDefault="009807BF" w:rsidP="00C079A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807BF">
        <w:rPr>
          <w:sz w:val="24"/>
          <w:szCs w:val="24"/>
          <w:u w:val="single"/>
        </w:rPr>
        <w:t>Z</w:t>
      </w:r>
      <w:r w:rsidR="00C079A7" w:rsidRPr="009807BF">
        <w:rPr>
          <w:sz w:val="24"/>
          <w:szCs w:val="24"/>
          <w:u w:val="single"/>
        </w:rPr>
        <w:t xml:space="preserve">ajęcia rozwijające język angielski 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klasy 3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Jolanta Blacha   (max 8 osób)</w:t>
      </w:r>
    </w:p>
    <w:p w:rsidR="00C079A7" w:rsidRP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2 grupa klasy 6a, 6b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Jolanta Blacha   (max 8 osób)</w:t>
      </w:r>
    </w:p>
    <w:p w:rsidR="00C079A7" w:rsidRDefault="00C079A7" w:rsidP="00C079A7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3 grupa klasy 2a, 2b </w:t>
      </w:r>
      <w:r w:rsidR="009807BF">
        <w:rPr>
          <w:sz w:val="24"/>
          <w:szCs w:val="24"/>
        </w:rPr>
        <w:tab/>
      </w:r>
      <w:r w:rsidR="009807BF">
        <w:rPr>
          <w:sz w:val="24"/>
          <w:szCs w:val="24"/>
        </w:rPr>
        <w:tab/>
      </w:r>
      <w:r w:rsidRPr="00C079A7">
        <w:rPr>
          <w:sz w:val="24"/>
          <w:szCs w:val="24"/>
        </w:rPr>
        <w:t>Prowadzący – mgr Ireneusz Florczak  (max 8 osób)</w:t>
      </w:r>
    </w:p>
    <w:p w:rsidR="009807BF" w:rsidRPr="00C079A7" w:rsidRDefault="009807BF" w:rsidP="00C079A7">
      <w:pPr>
        <w:pStyle w:val="Akapitzlist"/>
        <w:rPr>
          <w:sz w:val="24"/>
          <w:szCs w:val="24"/>
        </w:rPr>
      </w:pPr>
    </w:p>
    <w:p w:rsidR="009807BF" w:rsidRPr="009807BF" w:rsidRDefault="00C079A7" w:rsidP="009807B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807BF">
        <w:rPr>
          <w:sz w:val="24"/>
          <w:szCs w:val="24"/>
          <w:u w:val="single"/>
        </w:rPr>
        <w:t>Z</w:t>
      </w:r>
      <w:r w:rsidR="007E6FDE" w:rsidRPr="009807BF">
        <w:rPr>
          <w:sz w:val="24"/>
          <w:szCs w:val="24"/>
          <w:u w:val="single"/>
        </w:rPr>
        <w:t xml:space="preserve">ajęcia </w:t>
      </w:r>
      <w:proofErr w:type="spellStart"/>
      <w:r w:rsidR="007E6FDE" w:rsidRPr="009807BF">
        <w:rPr>
          <w:sz w:val="24"/>
          <w:szCs w:val="24"/>
          <w:u w:val="single"/>
        </w:rPr>
        <w:t>dydaktyczno</w:t>
      </w:r>
      <w:proofErr w:type="spellEnd"/>
      <w:r w:rsidR="007E6FDE" w:rsidRPr="009807BF">
        <w:rPr>
          <w:sz w:val="24"/>
          <w:szCs w:val="24"/>
          <w:u w:val="single"/>
        </w:rPr>
        <w:t xml:space="preserve"> – wyrównawcze matematyka </w:t>
      </w:r>
    </w:p>
    <w:p w:rsidR="00651E5F" w:rsidRDefault="009807BF" w:rsidP="009807BF">
      <w:pPr>
        <w:pStyle w:val="Akapitzlist"/>
        <w:rPr>
          <w:sz w:val="24"/>
          <w:szCs w:val="24"/>
        </w:rPr>
      </w:pPr>
      <w:r w:rsidRPr="00C079A7">
        <w:rPr>
          <w:sz w:val="24"/>
          <w:szCs w:val="24"/>
        </w:rPr>
        <w:t xml:space="preserve">1 grupa </w:t>
      </w:r>
      <w:r w:rsidR="007E6FDE" w:rsidRPr="009807BF">
        <w:rPr>
          <w:sz w:val="24"/>
          <w:szCs w:val="24"/>
        </w:rPr>
        <w:t>klasy 6a, 6b</w:t>
      </w:r>
      <w:r w:rsidR="00651E5F" w:rsidRPr="009807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FDE" w:rsidRPr="009807BF">
        <w:rPr>
          <w:sz w:val="24"/>
          <w:szCs w:val="24"/>
        </w:rPr>
        <w:t xml:space="preserve">Prowadzący – mgr Aneta Kwaśnik </w:t>
      </w:r>
      <w:r w:rsidR="00C079A7" w:rsidRPr="009807BF">
        <w:rPr>
          <w:sz w:val="24"/>
          <w:szCs w:val="24"/>
        </w:rPr>
        <w:t>– (max 8 os</w:t>
      </w:r>
      <w:r>
        <w:rPr>
          <w:sz w:val="24"/>
          <w:szCs w:val="24"/>
        </w:rPr>
        <w:t>ób</w:t>
      </w:r>
      <w:r w:rsidR="00C079A7" w:rsidRPr="009807BF">
        <w:rPr>
          <w:sz w:val="24"/>
          <w:szCs w:val="24"/>
        </w:rPr>
        <w:t>)</w:t>
      </w:r>
    </w:p>
    <w:p w:rsidR="0026654B" w:rsidRPr="0026654B" w:rsidRDefault="0026654B" w:rsidP="0026654B">
      <w:pPr>
        <w:jc w:val="both"/>
        <w:rPr>
          <w:rFonts w:ascii="Calibri" w:hAnsi="Calibri" w:cs="Calibri"/>
          <w:b/>
          <w:sz w:val="24"/>
          <w:szCs w:val="24"/>
        </w:rPr>
      </w:pPr>
      <w:r w:rsidRPr="0026654B">
        <w:rPr>
          <w:sz w:val="24"/>
          <w:szCs w:val="24"/>
        </w:rPr>
        <w:lastRenderedPageBreak/>
        <w:t>W</w:t>
      </w:r>
      <w:r w:rsidRPr="0026654B">
        <w:rPr>
          <w:rFonts w:ascii="Calibri" w:hAnsi="Calibri" w:cs="Calibri"/>
          <w:sz w:val="24"/>
          <w:szCs w:val="24"/>
        </w:rPr>
        <w:t xml:space="preserve"> ramach projektu przewidziano realizacje następujących form wsparcia  dla nauczycieli zatrudnionych</w:t>
      </w:r>
      <w:r w:rsidRPr="0026654B">
        <w:rPr>
          <w:rFonts w:ascii="Calibri" w:hAnsi="Calibri" w:cs="Calibri"/>
          <w:b/>
          <w:sz w:val="24"/>
          <w:szCs w:val="24"/>
        </w:rPr>
        <w:t xml:space="preserve"> w Szkole Podstawowej w Modliborzycach:</w:t>
      </w:r>
    </w:p>
    <w:p w:rsidR="0026654B" w:rsidRP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>szkolenia z zielonej transformacji 2h, 15 n-li,</w:t>
      </w:r>
    </w:p>
    <w:p w:rsid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 xml:space="preserve">szkolenie z kompetencji cyfrowych w oparciu o standard DIGCOMP 8h, 2gr., 30 n-li, </w:t>
      </w:r>
    </w:p>
    <w:p w:rsid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 xml:space="preserve">Doskonalenie zawodowe nauczycieli w zakresie pracy z uczniami o specjalnych potrzebach edukacyjnych 6h, 30 n-li, </w:t>
      </w:r>
    </w:p>
    <w:p w:rsid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 xml:space="preserve">szkolenie z modelu dostępnej szkoły/ dot. edukacji włączającej w szkole 6h, 3gr., 30 n-li. </w:t>
      </w:r>
    </w:p>
    <w:p w:rsid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>Studia podyplomowe kwalifikacyjne: Terapia pedagogiczna zajęcia korekcyjno-kompensacyjne, 3 semestry, 1n-l;</w:t>
      </w:r>
    </w:p>
    <w:p w:rsidR="0026654B" w:rsidRPr="0026654B" w:rsidRDefault="0026654B" w:rsidP="0026654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pacing w:val="2"/>
          <w:sz w:val="24"/>
          <w:szCs w:val="24"/>
          <w:shd w:val="clear" w:color="auto" w:fill="FFFFFF"/>
        </w:rPr>
      </w:pPr>
      <w:r w:rsidRPr="0026654B">
        <w:rPr>
          <w:rFonts w:ascii="Calibri" w:hAnsi="Calibri" w:cs="Calibri"/>
          <w:spacing w:val="2"/>
          <w:sz w:val="24"/>
          <w:szCs w:val="24"/>
          <w:shd w:val="clear" w:color="auto" w:fill="FFFFFF"/>
        </w:rPr>
        <w:t>Szkolenie z zakresu innowacyjnych metod nauczania wg metodyki wypracowanej w ramach Modelu Szkoły Ćwiczeń 1 nauczyciel x 10 godzin;</w:t>
      </w:r>
    </w:p>
    <w:p w:rsidR="006F5231" w:rsidRPr="0026654B" w:rsidRDefault="006F5231" w:rsidP="0026654B">
      <w:pPr>
        <w:rPr>
          <w:b/>
          <w:sz w:val="24"/>
          <w:szCs w:val="24"/>
        </w:rPr>
      </w:pPr>
      <w:r w:rsidRPr="0026654B">
        <w:rPr>
          <w:b/>
          <w:sz w:val="24"/>
          <w:szCs w:val="24"/>
        </w:rPr>
        <w:t>W załącznikach znajdziecie Państwo dokumenty</w:t>
      </w:r>
      <w:r w:rsidR="00F90517" w:rsidRPr="0026654B">
        <w:rPr>
          <w:b/>
          <w:sz w:val="24"/>
          <w:szCs w:val="24"/>
        </w:rPr>
        <w:t>: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Regulamin Rekrutacji i Uczestnictwa w Projekcie </w:t>
      </w:r>
      <w:r w:rsidRPr="006F5231">
        <w:rPr>
          <w:i/>
          <w:sz w:val="24"/>
          <w:szCs w:val="24"/>
        </w:rPr>
        <w:t xml:space="preserve">załącznik 1 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Formularz zgłoszeniowy uczeń </w:t>
      </w:r>
      <w:r w:rsidRPr="006F5231">
        <w:rPr>
          <w:i/>
          <w:sz w:val="24"/>
          <w:szCs w:val="24"/>
        </w:rPr>
        <w:t>załącznik 2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Deklaracja uczestnictwa w projekcie uczeń </w:t>
      </w:r>
      <w:r w:rsidRPr="006F5231">
        <w:rPr>
          <w:i/>
          <w:sz w:val="24"/>
          <w:szCs w:val="24"/>
        </w:rPr>
        <w:t>załącznik 3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Umowę uczestnictwa w projekcie uczeń </w:t>
      </w:r>
      <w:r w:rsidRPr="006F5231">
        <w:rPr>
          <w:i/>
          <w:sz w:val="24"/>
          <w:szCs w:val="24"/>
        </w:rPr>
        <w:t>załącznik 4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Klauzula informacyjna </w:t>
      </w:r>
      <w:r w:rsidRPr="006F5231">
        <w:rPr>
          <w:i/>
          <w:sz w:val="24"/>
          <w:szCs w:val="24"/>
        </w:rPr>
        <w:t>załącznik 5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F5231">
        <w:rPr>
          <w:sz w:val="24"/>
          <w:szCs w:val="24"/>
        </w:rPr>
        <w:t>Formularz zgłoszeniowy nauczyciel</w:t>
      </w:r>
      <w:r>
        <w:rPr>
          <w:sz w:val="24"/>
          <w:szCs w:val="24"/>
        </w:rPr>
        <w:t xml:space="preserve"> </w:t>
      </w:r>
      <w:r w:rsidRPr="006F5231">
        <w:rPr>
          <w:i/>
          <w:sz w:val="24"/>
          <w:szCs w:val="24"/>
        </w:rPr>
        <w:t>załącznik 6</w:t>
      </w:r>
    </w:p>
    <w:p w:rsidR="006F5231" w:rsidRPr="006F5231" w:rsidRDefault="006F5231" w:rsidP="006F52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Deklaracja uczestnictwa w projekcie </w:t>
      </w:r>
      <w:r w:rsidR="0026654B">
        <w:rPr>
          <w:sz w:val="24"/>
          <w:szCs w:val="24"/>
        </w:rPr>
        <w:t>nauczyciel</w:t>
      </w:r>
      <w:r>
        <w:rPr>
          <w:sz w:val="24"/>
          <w:szCs w:val="24"/>
        </w:rPr>
        <w:t xml:space="preserve"> </w:t>
      </w:r>
      <w:r w:rsidRPr="006F5231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>7</w:t>
      </w:r>
    </w:p>
    <w:p w:rsidR="00F90517" w:rsidRPr="006F5231" w:rsidRDefault="00F90517" w:rsidP="00F9051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Umowę uczestnictwa w projekcie </w:t>
      </w:r>
      <w:r w:rsidR="0026654B">
        <w:rPr>
          <w:sz w:val="24"/>
          <w:szCs w:val="24"/>
        </w:rPr>
        <w:t xml:space="preserve">nauczyciel </w:t>
      </w:r>
      <w:r w:rsidRPr="006F5231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>8</w:t>
      </w:r>
    </w:p>
    <w:p w:rsidR="006F5231" w:rsidRPr="009807BF" w:rsidRDefault="006F5231" w:rsidP="00F90517">
      <w:pPr>
        <w:pStyle w:val="Akapitzlist"/>
        <w:ind w:left="1080"/>
        <w:rPr>
          <w:sz w:val="24"/>
          <w:szCs w:val="24"/>
        </w:rPr>
      </w:pPr>
    </w:p>
    <w:p w:rsidR="007E6FDE" w:rsidRPr="00BB77BE" w:rsidRDefault="00BB77BE" w:rsidP="007E6FDE">
      <w:pPr>
        <w:rPr>
          <w:rFonts w:cstheme="minorHAnsi"/>
          <w:sz w:val="24"/>
          <w:szCs w:val="24"/>
        </w:rPr>
      </w:pPr>
      <w:r w:rsidRPr="00BB77BE">
        <w:rPr>
          <w:rFonts w:cstheme="minorHAnsi"/>
          <w:sz w:val="24"/>
          <w:szCs w:val="24"/>
        </w:rPr>
        <w:t xml:space="preserve">Wszystkie informacje dotyczące projektu </w:t>
      </w:r>
      <w:r w:rsidRPr="00BB77BE">
        <w:rPr>
          <w:rFonts w:cstheme="minorHAnsi"/>
          <w:sz w:val="24"/>
          <w:szCs w:val="24"/>
        </w:rPr>
        <w:t>będą znajdować się w zakładce</w:t>
      </w:r>
      <w:r w:rsidRPr="00BB77BE">
        <w:rPr>
          <w:rFonts w:cstheme="minorHAnsi"/>
          <w:sz w:val="24"/>
          <w:szCs w:val="24"/>
        </w:rPr>
        <w:t xml:space="preserve">: Projekt unijny </w:t>
      </w:r>
      <w:r w:rsidRPr="00BB77BE">
        <w:rPr>
          <w:rFonts w:cstheme="minorHAnsi"/>
          <w:sz w:val="24"/>
          <w:szCs w:val="24"/>
        </w:rPr>
        <w:t>"Realizacja Programu Rozwojowego Szkołach Podstawowych w Gminie Modliborzyce"</w:t>
      </w:r>
      <w:r w:rsidRPr="00BB77BE">
        <w:rPr>
          <w:rFonts w:cstheme="minorHAnsi"/>
          <w:sz w:val="24"/>
          <w:szCs w:val="24"/>
        </w:rPr>
        <w:t xml:space="preserve"> </w:t>
      </w:r>
    </w:p>
    <w:sectPr w:rsidR="007E6FDE" w:rsidRPr="00BB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78" w:rsidRDefault="00C12C78" w:rsidP="00C079A7">
      <w:pPr>
        <w:spacing w:after="0" w:line="240" w:lineRule="auto"/>
      </w:pPr>
      <w:r>
        <w:separator/>
      </w:r>
    </w:p>
  </w:endnote>
  <w:endnote w:type="continuationSeparator" w:id="0">
    <w:p w:rsidR="00C12C78" w:rsidRDefault="00C12C78" w:rsidP="00C0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78" w:rsidRDefault="00C12C78" w:rsidP="00C079A7">
      <w:pPr>
        <w:spacing w:after="0" w:line="240" w:lineRule="auto"/>
      </w:pPr>
      <w:r>
        <w:separator/>
      </w:r>
    </w:p>
  </w:footnote>
  <w:footnote w:type="continuationSeparator" w:id="0">
    <w:p w:rsidR="00C12C78" w:rsidRDefault="00C12C78" w:rsidP="00C0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90D"/>
    <w:multiLevelType w:val="hybridMultilevel"/>
    <w:tmpl w:val="4798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797"/>
    <w:multiLevelType w:val="hybridMultilevel"/>
    <w:tmpl w:val="AA6A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853"/>
    <w:multiLevelType w:val="hybridMultilevel"/>
    <w:tmpl w:val="57FE2D10"/>
    <w:lvl w:ilvl="0" w:tplc="886887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151127"/>
    <w:multiLevelType w:val="hybridMultilevel"/>
    <w:tmpl w:val="A5EE4B5E"/>
    <w:lvl w:ilvl="0" w:tplc="982E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C495B"/>
    <w:multiLevelType w:val="hybridMultilevel"/>
    <w:tmpl w:val="3B161740"/>
    <w:lvl w:ilvl="0" w:tplc="673026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E"/>
    <w:rsid w:val="00001B6F"/>
    <w:rsid w:val="0010256E"/>
    <w:rsid w:val="00222F9A"/>
    <w:rsid w:val="0026654B"/>
    <w:rsid w:val="00651E5F"/>
    <w:rsid w:val="006D0110"/>
    <w:rsid w:val="006F5231"/>
    <w:rsid w:val="007E6FDE"/>
    <w:rsid w:val="009807BF"/>
    <w:rsid w:val="00985EC1"/>
    <w:rsid w:val="00BB77BE"/>
    <w:rsid w:val="00C079A7"/>
    <w:rsid w:val="00C12C78"/>
    <w:rsid w:val="00EB77FA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BFF"/>
  <w15:chartTrackingRefBased/>
  <w15:docId w15:val="{F4467018-C54B-4E60-9305-C9FB052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A7"/>
  </w:style>
  <w:style w:type="paragraph" w:styleId="Stopka">
    <w:name w:val="footer"/>
    <w:basedOn w:val="Normalny"/>
    <w:link w:val="StopkaZnak"/>
    <w:uiPriority w:val="99"/>
    <w:unhideWhenUsed/>
    <w:rsid w:val="00C0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A7"/>
  </w:style>
  <w:style w:type="paragraph" w:styleId="Akapitzlist">
    <w:name w:val="List Paragraph"/>
    <w:basedOn w:val="Normalny"/>
    <w:uiPriority w:val="34"/>
    <w:qFormat/>
    <w:rsid w:val="00C0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49EA.DDD66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Łukasik</dc:creator>
  <cp:keywords/>
  <dc:description/>
  <cp:lastModifiedBy>Emilia Łukasik</cp:lastModifiedBy>
  <cp:revision>9</cp:revision>
  <cp:lastPrinted>2024-02-15T11:18:00Z</cp:lastPrinted>
  <dcterms:created xsi:type="dcterms:W3CDTF">2024-02-18T14:32:00Z</dcterms:created>
  <dcterms:modified xsi:type="dcterms:W3CDTF">2024-02-18T15:13:00Z</dcterms:modified>
</cp:coreProperties>
</file>